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A" w:rsidRDefault="0047601A" w:rsidP="00854C2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54C26" w:rsidRDefault="00854C26" w:rsidP="00854C2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54C26" w:rsidRDefault="00854C26" w:rsidP="00854C2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54C26" w:rsidRDefault="00854C26" w:rsidP="00854C2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47601A" w:rsidRDefault="0047601A" w:rsidP="004404D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01672F" w:rsidRDefault="00880316" w:rsidP="004404DE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880316" w:rsidRPr="0001672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E558E0" w:rsidRPr="0001672F" w:rsidRDefault="00E558E0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47601A" w:rsidRPr="00EF4386" w:rsidRDefault="00E558E0" w:rsidP="0047601A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S.N.G.N. „ROMGAZ” - S.A. on </w:t>
      </w:r>
      <w:r w:rsidR="00854C26">
        <w:rPr>
          <w:rFonts w:ascii="Cambria" w:hAnsi="Cambria" w:cs="Arial"/>
          <w:b/>
          <w:noProof/>
          <w:sz w:val="22"/>
          <w:szCs w:val="22"/>
          <w:lang w:val="en-GB"/>
        </w:rPr>
        <w:t>December 2</w:t>
      </w:r>
      <w:r w:rsidR="0047601A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47601A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854C26">
        <w:rPr>
          <w:rFonts w:ascii="Cambria" w:hAnsi="Cambria" w:cs="Arial"/>
          <w:b/>
          <w:noProof/>
          <w:sz w:val="22"/>
          <w:szCs w:val="22"/>
          <w:lang w:val="en-GB"/>
        </w:rPr>
        <w:t>31</w:t>
      </w:r>
      <w:r w:rsidR="0047601A" w:rsidRPr="00EF4386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</w:p>
    <w:p w:rsidR="00BF14F5" w:rsidRDefault="00BF14F5" w:rsidP="00BF14F5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F14F5" w:rsidRDefault="00BF14F5" w:rsidP="00BF14F5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BF14F5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01672F" w:rsidRDefault="00880316" w:rsidP="00BF14F5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854C26">
        <w:rPr>
          <w:rFonts w:ascii="Cambria" w:hAnsi="Cambria" w:cs="Arial"/>
          <w:b/>
          <w:noProof/>
          <w:sz w:val="22"/>
          <w:szCs w:val="22"/>
          <w:lang w:val="en-GB"/>
        </w:rPr>
        <w:t>December 17</w:t>
      </w:r>
      <w:r w:rsidR="0047601A" w:rsidRPr="00EF4386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_____________voting rights in the Extraordinary General Meeting of Shareholders, representing ____% of the total 385,422,400 voting rights,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>[_____________________________] (</w:t>
      </w:r>
      <w:proofErr w:type="gramStart"/>
      <w:r w:rsidRPr="0001672F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01672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243A4C">
        <w:rPr>
          <w:rFonts w:ascii="Cambria" w:hAnsi="Cambria" w:cs="Arial"/>
          <w:b/>
          <w:noProof/>
          <w:sz w:val="22"/>
          <w:szCs w:val="22"/>
          <w:lang w:val="en-GB"/>
        </w:rPr>
        <w:t>December 28</w:t>
      </w:r>
      <w:r w:rsidR="0047601A" w:rsidRPr="0001672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="009C2EA5" w:rsidRPr="0001672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F6025E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9C2EA5" w:rsidRPr="0001672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EGMS of S.N.G.N. “ROMGAZ” - S.A is not held at the date of the first convening, at the date of the second convening of the EGMS of S.N.G.N. „ROMGAZ” - S.A., i.e. </w:t>
      </w:r>
      <w:r w:rsidR="00243A4C">
        <w:rPr>
          <w:rFonts w:ascii="Cambria" w:hAnsi="Cambria" w:cs="Arial"/>
          <w:b/>
          <w:noProof/>
          <w:sz w:val="22"/>
          <w:szCs w:val="22"/>
          <w:lang w:val="en-GB"/>
        </w:rPr>
        <w:t>December 31</w:t>
      </w:r>
      <w:bookmarkStart w:id="0" w:name="_GoBack"/>
      <w:bookmarkEnd w:id="0"/>
      <w:r w:rsidR="0047601A" w:rsidRPr="0001672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="009C2EA5" w:rsidRPr="0001672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F6025E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9C2EA5" w:rsidRPr="0001672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S.N.G.N. „ROMGAZ” - S.A., located in Medias, 4 Constantin Motas square, Sibiu county, Romania, the conference room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854C26">
        <w:rPr>
          <w:rFonts w:ascii="Cambria" w:hAnsi="Cambria" w:cs="Arial"/>
          <w:b/>
          <w:noProof/>
          <w:sz w:val="22"/>
          <w:szCs w:val="22"/>
          <w:lang w:val="en-GB"/>
        </w:rPr>
        <w:t>December 17</w:t>
      </w:r>
      <w:r w:rsidR="0047601A" w:rsidRPr="0001672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47601A" w:rsidRDefault="0047601A" w:rsidP="0047601A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54C26" w:rsidRPr="00EF4386" w:rsidRDefault="00854C26" w:rsidP="00854C26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1 on the agenda:</w:t>
      </w:r>
    </w:p>
    <w:p w:rsidR="00854C26" w:rsidRPr="00381534" w:rsidRDefault="00854C26" w:rsidP="00854C26">
      <w:pPr>
        <w:tabs>
          <w:tab w:val="left" w:pos="5387"/>
        </w:tabs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381534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Approves in principle the increase of S.N.G.N. ROMGAZ S.A.- </w:t>
      </w:r>
      <w:proofErr w:type="spellStart"/>
      <w:r w:rsidRPr="00381534">
        <w:rPr>
          <w:rFonts w:ascii="Cambria" w:hAnsi="Cambria" w:cstheme="minorBidi"/>
          <w:b/>
          <w:sz w:val="22"/>
          <w:szCs w:val="22"/>
          <w:lang w:val="en-GB"/>
        </w:rPr>
        <w:t>Filiala</w:t>
      </w:r>
      <w:proofErr w:type="spellEnd"/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 de </w:t>
      </w:r>
      <w:proofErr w:type="spellStart"/>
      <w:r w:rsidRPr="00381534">
        <w:rPr>
          <w:rFonts w:ascii="Cambria" w:hAnsi="Cambria" w:cstheme="minorBidi"/>
          <w:b/>
          <w:sz w:val="22"/>
          <w:szCs w:val="22"/>
          <w:lang w:val="en-GB"/>
        </w:rPr>
        <w:t>Înmagazinare</w:t>
      </w:r>
      <w:proofErr w:type="spellEnd"/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 Gaze </w:t>
      </w:r>
      <w:proofErr w:type="spellStart"/>
      <w:r w:rsidRPr="00381534">
        <w:rPr>
          <w:rFonts w:ascii="Cambria" w:hAnsi="Cambria" w:cstheme="minorBidi"/>
          <w:b/>
          <w:sz w:val="22"/>
          <w:szCs w:val="22"/>
          <w:lang w:val="en-GB"/>
        </w:rPr>
        <w:t>Naturale</w:t>
      </w:r>
      <w:proofErr w:type="spellEnd"/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 DEPOGAZ SRL </w:t>
      </w:r>
      <w:proofErr w:type="spellStart"/>
      <w:r w:rsidRPr="00381534">
        <w:rPr>
          <w:rFonts w:ascii="Cambria" w:hAnsi="Cambria" w:cstheme="minorBidi"/>
          <w:b/>
          <w:sz w:val="22"/>
          <w:szCs w:val="22"/>
          <w:lang w:val="en-GB"/>
        </w:rPr>
        <w:t>Ploiești</w:t>
      </w:r>
      <w:proofErr w:type="spellEnd"/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 share capital by the contribution in kind with fixed assets belonging to S.N.G.N. ROMGAZ S.A. supporting the storage activity, with a value that will be determined by an independent authorised expert, appointed in compliance with legal  provisions.</w:t>
      </w:r>
      <w:r w:rsidRPr="00381534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854C26" w:rsidRDefault="00854C26" w:rsidP="00854C26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54C26" w:rsidRPr="00EF4386" w:rsidRDefault="00854C26" w:rsidP="00854C26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54C26" w:rsidRPr="00EF4386" w:rsidRDefault="00854C26" w:rsidP="00854C26">
      <w:pPr>
        <w:shd w:val="clear" w:color="auto" w:fill="FFFFFF"/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54C26" w:rsidRDefault="00854C26" w:rsidP="00854C26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ab/>
      </w:r>
    </w:p>
    <w:p w:rsidR="00854C26" w:rsidRPr="00EF4386" w:rsidRDefault="00854C26" w:rsidP="00854C26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</w:t>
      </w:r>
      <w:r>
        <w:rPr>
          <w:rFonts w:ascii="Cambria" w:hAnsi="Cambria"/>
          <w:noProof/>
          <w:sz w:val="22"/>
          <w:szCs w:val="22"/>
          <w:lang w:val="en-GB"/>
        </w:rPr>
        <w:t xml:space="preserve">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854C26" w:rsidRPr="00EF4386" w:rsidRDefault="00854C26" w:rsidP="00854C2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General Meeting of Shareholders.”</w:t>
      </w:r>
    </w:p>
    <w:p w:rsidR="00854C26" w:rsidRPr="00EF4386" w:rsidRDefault="00854C26" w:rsidP="00854C26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7601A" w:rsidRDefault="0047601A" w:rsidP="0019799A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</w:p>
    <w:p w:rsidR="00F735DF" w:rsidRDefault="00F735DF" w:rsidP="0019799A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19799A" w:rsidRPr="0001672F" w:rsidRDefault="0019799A" w:rsidP="0019799A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0316" w:rsidRPr="0001672F" w:rsidRDefault="00880316" w:rsidP="00880316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4404DE" w:rsidRPr="0047601A" w:rsidRDefault="00880316" w:rsidP="0047601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EGMS on </w:t>
      </w:r>
      <w:r w:rsidR="00854C26">
        <w:rPr>
          <w:rFonts w:ascii="Cambria" w:hAnsi="Cambria" w:cs="Arial"/>
          <w:b/>
          <w:sz w:val="22"/>
          <w:szCs w:val="22"/>
          <w:u w:val="single"/>
          <w:lang w:val="en-GB"/>
        </w:rPr>
        <w:t>December 31</w:t>
      </w:r>
      <w:r w:rsidR="00F6025E">
        <w:rPr>
          <w:rFonts w:ascii="Cambria" w:hAnsi="Cambria" w:cs="Arial"/>
          <w:b/>
          <w:sz w:val="22"/>
          <w:szCs w:val="22"/>
          <w:u w:val="single"/>
          <w:lang w:val="en-GB"/>
        </w:rPr>
        <w:t>, 2018, 2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:00 pm</w:t>
      </w:r>
      <w:r w:rsidR="009C2EA5" w:rsidRPr="0001672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(Romania time) to be held at the headquarters of the Company, located in Medias, 4 Constantin </w:t>
      </w:r>
      <w:proofErr w:type="spellStart"/>
      <w:r w:rsidRPr="0001672F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square, Sibiu county, Romania, the conference room if the meeting does not meet the legal or statutory requirements for convening on </w:t>
      </w:r>
      <w:r w:rsidR="00854C26">
        <w:rPr>
          <w:rFonts w:ascii="Cambria" w:hAnsi="Cambria" w:cs="Arial"/>
          <w:b/>
          <w:sz w:val="22"/>
          <w:szCs w:val="22"/>
          <w:u w:val="single"/>
          <w:lang w:val="en-GB"/>
        </w:rPr>
        <w:t>December 2</w:t>
      </w:r>
      <w:r w:rsidR="00433CA4">
        <w:rPr>
          <w:rFonts w:ascii="Cambria" w:hAnsi="Cambria" w:cs="Arial"/>
          <w:b/>
          <w:sz w:val="22"/>
          <w:szCs w:val="22"/>
          <w:u w:val="single"/>
          <w:lang w:val="en-GB"/>
        </w:rPr>
        <w:t>8</w:t>
      </w:r>
      <w:r w:rsidR="00F6025E">
        <w:rPr>
          <w:rFonts w:ascii="Cambria" w:hAnsi="Cambria" w:cs="Arial"/>
          <w:b/>
          <w:sz w:val="22"/>
          <w:szCs w:val="22"/>
          <w:u w:val="single"/>
          <w:lang w:val="en-GB"/>
        </w:rPr>
        <w:t>, 2018, 2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:00 pm</w:t>
      </w:r>
      <w:r w:rsidR="009C2EA5" w:rsidRPr="0001672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/>
        </w:rPr>
        <w:t>(Romania time);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01672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854C26">
        <w:rPr>
          <w:rFonts w:ascii="Cambria" w:hAnsi="Cambria" w:cs="Arial"/>
          <w:b/>
          <w:sz w:val="22"/>
          <w:szCs w:val="22"/>
          <w:u w:val="single"/>
          <w:lang w:val="en-GB"/>
        </w:rPr>
        <w:t>December 2</w:t>
      </w:r>
      <w:r w:rsidR="00433CA4">
        <w:rPr>
          <w:rFonts w:ascii="Cambria" w:hAnsi="Cambria" w:cs="Arial"/>
          <w:b/>
          <w:sz w:val="22"/>
          <w:szCs w:val="22"/>
          <w:u w:val="single"/>
          <w:lang w:val="en-GB"/>
        </w:rPr>
        <w:t>7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, 2018, 1</w:t>
      </w:r>
      <w:r w:rsidR="004404DE">
        <w:rPr>
          <w:rFonts w:ascii="Cambria" w:hAnsi="Cambria" w:cs="Arial"/>
          <w:b/>
          <w:sz w:val="22"/>
          <w:szCs w:val="22"/>
          <w:u w:val="single"/>
          <w:lang w:val="en-GB"/>
        </w:rPr>
        <w:t>2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 xml:space="preserve">:00 </w:t>
      </w:r>
      <w:r w:rsidR="008D30E3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a</w:t>
      </w:r>
      <w:r w:rsidR="009C2EA5"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 xml:space="preserve">m </w:t>
      </w:r>
      <w:r w:rsidR="009C2EA5" w:rsidRPr="0001672F">
        <w:rPr>
          <w:rFonts w:ascii="Cambria" w:hAnsi="Cambria" w:cs="Arial"/>
          <w:sz w:val="22"/>
          <w:szCs w:val="22"/>
          <w:lang w:val="en-GB"/>
        </w:rPr>
        <w:t>(Romania time)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01672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80316" w:rsidRPr="0001672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all</w:t>
      </w:r>
      <w:r w:rsidR="008D30E3"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the sections shall be filled in by the appointing shareholder</w:t>
      </w:r>
      <w:r w:rsidR="00A10637"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.</w:t>
      </w:r>
    </w:p>
    <w:p w:rsidR="00CC160A" w:rsidRPr="0001672F" w:rsidRDefault="00CC160A" w:rsidP="009C2EA5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04DE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04DE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04DE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7601A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7601A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7601A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01672F">
        <w:rPr>
          <w:rFonts w:asciiTheme="majorHAnsi" w:hAnsiTheme="majorHAnsi" w:cs="Arial"/>
          <w:sz w:val="22"/>
          <w:szCs w:val="22"/>
          <w:lang w:val="en-GB"/>
        </w:rPr>
        <w:tab/>
        <w:t>[______</w:t>
      </w:r>
      <w:r w:rsidR="009C2EA5" w:rsidRPr="0001672F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01672F">
        <w:rPr>
          <w:rFonts w:asciiTheme="majorHAnsi" w:hAnsiTheme="majorHAnsi" w:cs="Arial"/>
          <w:sz w:val="22"/>
          <w:szCs w:val="22"/>
          <w:lang w:val="en-GB"/>
        </w:rPr>
        <w:t>______]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</w:t>
      </w:r>
      <w:r w:rsidR="009C2EA5" w:rsidRPr="0001672F">
        <w:rPr>
          <w:rFonts w:asciiTheme="majorHAnsi" w:hAnsiTheme="majorHAnsi" w:cs="Arial"/>
          <w:noProof/>
          <w:sz w:val="22"/>
          <w:szCs w:val="22"/>
          <w:lang w:val="en-GB"/>
        </w:rPr>
        <w:t>______________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_______________] (to be filled in with the first and last name of the individual shareholder, legible, in capital letters)</w:t>
      </w:r>
    </w:p>
    <w:p w:rsidR="00880316" w:rsidRPr="0001672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0488" w:rsidRPr="0001672F" w:rsidRDefault="00880316" w:rsidP="009C2EA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C10488" w:rsidRPr="0001672F" w:rsidSect="008D30E3">
      <w:footerReference w:type="even" r:id="rId8"/>
      <w:footerReference w:type="default" r:id="rId9"/>
      <w:pgSz w:w="11907" w:h="16840" w:code="9"/>
      <w:pgMar w:top="810" w:right="1287" w:bottom="90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E8" w:rsidRDefault="005616E8">
      <w:r>
        <w:separator/>
      </w:r>
    </w:p>
  </w:endnote>
  <w:endnote w:type="continuationSeparator" w:id="0">
    <w:p w:rsidR="005616E8" w:rsidRDefault="005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561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A4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5616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E8" w:rsidRDefault="005616E8">
      <w:r>
        <w:separator/>
      </w:r>
    </w:p>
  </w:footnote>
  <w:footnote w:type="continuationSeparator" w:id="0">
    <w:p w:rsidR="005616E8" w:rsidRDefault="0056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672F"/>
    <w:rsid w:val="000F4D9C"/>
    <w:rsid w:val="00105F7C"/>
    <w:rsid w:val="0012389B"/>
    <w:rsid w:val="00194DD6"/>
    <w:rsid w:val="0019799A"/>
    <w:rsid w:val="001A15E6"/>
    <w:rsid w:val="001D72D6"/>
    <w:rsid w:val="00233F9C"/>
    <w:rsid w:val="00236337"/>
    <w:rsid w:val="002374AB"/>
    <w:rsid w:val="00243A4C"/>
    <w:rsid w:val="002577A0"/>
    <w:rsid w:val="0026662B"/>
    <w:rsid w:val="002741C2"/>
    <w:rsid w:val="002846D6"/>
    <w:rsid w:val="00293CEF"/>
    <w:rsid w:val="00297890"/>
    <w:rsid w:val="002C0EE4"/>
    <w:rsid w:val="0033378C"/>
    <w:rsid w:val="00387180"/>
    <w:rsid w:val="003C0C9F"/>
    <w:rsid w:val="003E17F8"/>
    <w:rsid w:val="004141F2"/>
    <w:rsid w:val="00433CA4"/>
    <w:rsid w:val="004404DE"/>
    <w:rsid w:val="00443685"/>
    <w:rsid w:val="00451055"/>
    <w:rsid w:val="0047601A"/>
    <w:rsid w:val="00496A3C"/>
    <w:rsid w:val="004A35E5"/>
    <w:rsid w:val="004F5C52"/>
    <w:rsid w:val="005003E1"/>
    <w:rsid w:val="00517466"/>
    <w:rsid w:val="005616E8"/>
    <w:rsid w:val="0056751A"/>
    <w:rsid w:val="005A6605"/>
    <w:rsid w:val="005A7DDE"/>
    <w:rsid w:val="005E642E"/>
    <w:rsid w:val="0061445F"/>
    <w:rsid w:val="00614637"/>
    <w:rsid w:val="006626B9"/>
    <w:rsid w:val="006A2408"/>
    <w:rsid w:val="006A675C"/>
    <w:rsid w:val="00733AF6"/>
    <w:rsid w:val="00746EFB"/>
    <w:rsid w:val="0076231D"/>
    <w:rsid w:val="00762808"/>
    <w:rsid w:val="007A3393"/>
    <w:rsid w:val="00812E93"/>
    <w:rsid w:val="00854C26"/>
    <w:rsid w:val="0086088F"/>
    <w:rsid w:val="00880316"/>
    <w:rsid w:val="008D30E3"/>
    <w:rsid w:val="009507A9"/>
    <w:rsid w:val="009C2EA5"/>
    <w:rsid w:val="00A10637"/>
    <w:rsid w:val="00AB2213"/>
    <w:rsid w:val="00AB26F8"/>
    <w:rsid w:val="00B115E3"/>
    <w:rsid w:val="00B40FCA"/>
    <w:rsid w:val="00B41220"/>
    <w:rsid w:val="00B82DC6"/>
    <w:rsid w:val="00BF14F5"/>
    <w:rsid w:val="00C10488"/>
    <w:rsid w:val="00C57B01"/>
    <w:rsid w:val="00CB3FC1"/>
    <w:rsid w:val="00CC160A"/>
    <w:rsid w:val="00CC624D"/>
    <w:rsid w:val="00D34731"/>
    <w:rsid w:val="00D61D28"/>
    <w:rsid w:val="00DB529B"/>
    <w:rsid w:val="00E558E0"/>
    <w:rsid w:val="00E93186"/>
    <w:rsid w:val="00EA6DA2"/>
    <w:rsid w:val="00EB5A00"/>
    <w:rsid w:val="00EB6FB0"/>
    <w:rsid w:val="00EF043D"/>
    <w:rsid w:val="00EF6944"/>
    <w:rsid w:val="00F6025E"/>
    <w:rsid w:val="00F735DF"/>
    <w:rsid w:val="00F82391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2C596-E432-4EE3-82A4-58D6407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9507A9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AE14-44C6-490E-A4B7-35123B28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40</cp:revision>
  <cp:lastPrinted>2018-03-15T11:16:00Z</cp:lastPrinted>
  <dcterms:created xsi:type="dcterms:W3CDTF">2018-06-26T10:53:00Z</dcterms:created>
  <dcterms:modified xsi:type="dcterms:W3CDTF">2018-11-22T08:46:00Z</dcterms:modified>
</cp:coreProperties>
</file>